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962" w:rsidRDefault="00B875A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B875A3">
        <w:rPr>
          <w:rFonts w:ascii="Times New Roman" w:hAnsi="Times New Roman" w:cs="Times New Roman"/>
          <w:b/>
          <w:sz w:val="32"/>
          <w:szCs w:val="32"/>
        </w:rPr>
        <w:t>График проведения ВПР в 2023 году (4 класс)</w:t>
      </w:r>
    </w:p>
    <w:p w:rsidR="00B875A3" w:rsidRPr="002F4CBA" w:rsidRDefault="00B875A3">
      <w:pPr>
        <w:rPr>
          <w:rFonts w:ascii="Times New Roman" w:hAnsi="Times New Roman" w:cs="Times New Roman"/>
          <w:i/>
          <w:sz w:val="28"/>
          <w:szCs w:val="28"/>
        </w:rPr>
      </w:pPr>
      <w:r w:rsidRPr="002F4CBA">
        <w:rPr>
          <w:rFonts w:ascii="Times New Roman" w:hAnsi="Times New Roman" w:cs="Times New Roman"/>
          <w:i/>
          <w:sz w:val="28"/>
          <w:szCs w:val="28"/>
        </w:rPr>
        <w:t>(</w:t>
      </w:r>
      <w:r w:rsidR="002F4C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4CBA">
        <w:rPr>
          <w:rFonts w:ascii="Times New Roman" w:hAnsi="Times New Roman" w:cs="Times New Roman"/>
          <w:i/>
          <w:sz w:val="28"/>
          <w:szCs w:val="28"/>
        </w:rPr>
        <w:t>Выписка из Графика оценочных процедур на 2-е полугодие</w:t>
      </w:r>
      <w:r w:rsidR="002F4CBA">
        <w:rPr>
          <w:rFonts w:ascii="Times New Roman" w:hAnsi="Times New Roman" w:cs="Times New Roman"/>
          <w:i/>
          <w:sz w:val="28"/>
          <w:szCs w:val="28"/>
        </w:rPr>
        <w:t xml:space="preserve"> 2023 года,                             утвержденного приказом  №  84 от  30.12.2022 года)</w:t>
      </w:r>
    </w:p>
    <w:p w:rsidR="00B875A3" w:rsidRPr="002F4CBA" w:rsidRDefault="00B875A3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069" w:type="pct"/>
        <w:tblLayout w:type="fixed"/>
        <w:tblLook w:val="04A0"/>
      </w:tblPr>
      <w:tblGrid>
        <w:gridCol w:w="2178"/>
        <w:gridCol w:w="3543"/>
        <w:gridCol w:w="2584"/>
        <w:gridCol w:w="1340"/>
      </w:tblGrid>
      <w:tr w:rsidR="00B875A3" w:rsidRPr="002F4CBA" w:rsidTr="002F4CBA">
        <w:trPr>
          <w:trHeight w:val="208"/>
        </w:trPr>
        <w:tc>
          <w:tcPr>
            <w:tcW w:w="2178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875A3" w:rsidRPr="002F4CBA" w:rsidRDefault="00B8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4C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875A3" w:rsidRPr="002F4CBA" w:rsidRDefault="00B87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F4CB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22222"/>
            </w:tcBorders>
          </w:tcPr>
          <w:p w:rsidR="00B875A3" w:rsidRPr="002F4CBA" w:rsidRDefault="00B875A3" w:rsidP="00B87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F4CB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22222"/>
            </w:tcBorders>
          </w:tcPr>
          <w:p w:rsidR="00B875A3" w:rsidRPr="002F4CBA" w:rsidRDefault="00B875A3" w:rsidP="00B87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F4CB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№ учебного кабинета</w:t>
            </w:r>
          </w:p>
        </w:tc>
      </w:tr>
      <w:tr w:rsidR="00B875A3" w:rsidTr="002F4CBA">
        <w:trPr>
          <w:trHeight w:val="476"/>
        </w:trPr>
        <w:tc>
          <w:tcPr>
            <w:tcW w:w="2178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875A3" w:rsidRDefault="002F4CBA" w:rsidP="00B875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</w:t>
            </w:r>
            <w:r w:rsidR="00B875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05.04.2023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875A3" w:rsidRPr="00B875A3" w:rsidRDefault="00B87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875A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Русский язык  </w:t>
            </w:r>
            <w:r w:rsidR="002F4CB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                            (ВПР -</w:t>
            </w:r>
            <w:r w:rsidRPr="00B875A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1часть - диктант)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B875A3" w:rsidRDefault="00B875A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9.20 - 10.10</w:t>
            </w:r>
          </w:p>
          <w:p w:rsidR="00B875A3" w:rsidRDefault="00B875A3" w:rsidP="00B875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B875A3" w:rsidRDefault="00B875A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  <w:p w:rsidR="00B875A3" w:rsidRDefault="00B875A3" w:rsidP="00B875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875A3" w:rsidTr="002F4CBA">
        <w:trPr>
          <w:trHeight w:val="705"/>
        </w:trPr>
        <w:tc>
          <w:tcPr>
            <w:tcW w:w="2178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875A3" w:rsidRDefault="00B875A3" w:rsidP="00B875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12.04.2023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875A3" w:rsidRPr="00B875A3" w:rsidRDefault="00B875A3" w:rsidP="00B87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875A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Русский язык </w:t>
            </w:r>
            <w:r w:rsidR="002F4CB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Pr="00B875A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(ВПР-  2 часть</w:t>
            </w:r>
            <w:r w:rsidR="002F4CB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22222"/>
            </w:tcBorders>
          </w:tcPr>
          <w:p w:rsidR="00B875A3" w:rsidRDefault="00B875A3" w:rsidP="00B875A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9.20 - 10.10</w:t>
            </w:r>
          </w:p>
          <w:p w:rsidR="00B875A3" w:rsidRDefault="00B875A3" w:rsidP="00B875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B875A3" w:rsidRDefault="00B875A3" w:rsidP="00B875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22222"/>
            </w:tcBorders>
          </w:tcPr>
          <w:p w:rsidR="00B875A3" w:rsidRDefault="00B875A3" w:rsidP="00B875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B875A3" w:rsidTr="002F4CBA">
        <w:trPr>
          <w:trHeight w:val="480"/>
        </w:trPr>
        <w:tc>
          <w:tcPr>
            <w:tcW w:w="2178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875A3" w:rsidRDefault="00B875A3" w:rsidP="002E45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20.04.2023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875A3" w:rsidRPr="00B875A3" w:rsidRDefault="00B875A3" w:rsidP="002E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875A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Математика ( ВПР)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22222"/>
            </w:tcBorders>
          </w:tcPr>
          <w:p w:rsidR="00B875A3" w:rsidRDefault="00B875A3" w:rsidP="00B875A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9.20 - 10.10</w:t>
            </w:r>
          </w:p>
          <w:p w:rsidR="00B875A3" w:rsidRDefault="00B875A3" w:rsidP="00B875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22222"/>
            </w:tcBorders>
          </w:tcPr>
          <w:p w:rsidR="00B875A3" w:rsidRDefault="00B875A3" w:rsidP="00B875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B875A3" w:rsidTr="002F4CBA">
        <w:trPr>
          <w:trHeight w:val="208"/>
        </w:trPr>
        <w:tc>
          <w:tcPr>
            <w:tcW w:w="2178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875A3" w:rsidRDefault="00B875A3" w:rsidP="00B875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</w:t>
            </w:r>
            <w:r w:rsidR="002F4C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18.05 2023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875A3" w:rsidRPr="00B875A3" w:rsidRDefault="00B87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875A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B875A3" w:rsidRDefault="00B875A3" w:rsidP="00B875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10.20</w:t>
            </w:r>
            <w:r w:rsidR="002F4C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-11.05</w:t>
            </w:r>
          </w:p>
          <w:p w:rsidR="00B875A3" w:rsidRDefault="00B875A3" w:rsidP="00B875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B875A3" w:rsidRDefault="00B875A3" w:rsidP="00B875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</w:tbl>
    <w:p w:rsidR="00B875A3" w:rsidRPr="00B875A3" w:rsidRDefault="00B875A3">
      <w:pPr>
        <w:rPr>
          <w:rFonts w:ascii="Times New Roman" w:hAnsi="Times New Roman" w:cs="Times New Roman"/>
          <w:b/>
          <w:sz w:val="32"/>
          <w:szCs w:val="32"/>
        </w:rPr>
      </w:pPr>
    </w:p>
    <w:sectPr w:rsidR="00B875A3" w:rsidRPr="00B875A3" w:rsidSect="00663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EAA" w:rsidRDefault="004E5EAA" w:rsidP="00B875A3">
      <w:pPr>
        <w:spacing w:after="0" w:line="240" w:lineRule="auto"/>
      </w:pPr>
      <w:r>
        <w:separator/>
      </w:r>
    </w:p>
  </w:endnote>
  <w:endnote w:type="continuationSeparator" w:id="1">
    <w:p w:rsidR="004E5EAA" w:rsidRDefault="004E5EAA" w:rsidP="00B87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EAA" w:rsidRDefault="004E5EAA" w:rsidP="00B875A3">
      <w:pPr>
        <w:spacing w:after="0" w:line="240" w:lineRule="auto"/>
      </w:pPr>
      <w:r>
        <w:separator/>
      </w:r>
    </w:p>
  </w:footnote>
  <w:footnote w:type="continuationSeparator" w:id="1">
    <w:p w:rsidR="004E5EAA" w:rsidRDefault="004E5EAA" w:rsidP="00B875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5A3"/>
    <w:rsid w:val="002F4CBA"/>
    <w:rsid w:val="004E5EAA"/>
    <w:rsid w:val="00663962"/>
    <w:rsid w:val="00B8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Ветюков ВА</dc:creator>
  <cp:lastModifiedBy>Ветюков ВА</cp:lastModifiedBy>
  <cp:revision>1</cp:revision>
  <dcterms:created xsi:type="dcterms:W3CDTF">2023-03-14T14:01:00Z</dcterms:created>
  <dcterms:modified xsi:type="dcterms:W3CDTF">2023-03-14T14:20:00Z</dcterms:modified>
</cp:coreProperties>
</file>